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6f43ca58fdcc6ef4666911077ffbef68bbd7a8"/>
    <w:p>
      <w:pPr>
        <w:pStyle w:val="Heading3"/>
      </w:pPr>
      <w:r>
        <w:t xml:space="preserve">Информация УВД по СВАО 15-22 июля 2022 года</w:t>
      </w:r>
    </w:p>
    <w:p>
      <w:pPr>
        <w:pStyle w:val="FirstParagraph"/>
      </w:pPr>
      <w:r>
        <w:t xml:space="preserve">26.07.2022</w:t>
      </w:r>
    </w:p>
    <w:bookmarkEnd w:id="20"/>
    <w:bookmarkStart w:id="21" w:name="X26800e17a81f78ff2b25e20ad882a9aac60358d"/>
    <w:p>
      <w:pPr>
        <w:pStyle w:val="Heading1"/>
      </w:pPr>
      <w:r>
        <w:rPr>
          <w:iCs/>
          <w:i/>
        </w:rPr>
        <w:t xml:space="preserve">В УВД по СВАО подведены итоги оперативно-служебной деятельности за первое полугодие 2022 года</w:t>
      </w:r>
    </w:p>
    <w:p>
      <w:pPr>
        <w:pStyle w:val="FirstParagraph"/>
      </w:pPr>
      <w:r>
        <w:t xml:space="preserve">В совещании приняли участие заместитель начальника полиции ГУ МВД России по г. Москве по охране общественного порядка генерал-майор полиции Владимир Домашев, начальник УВД по СВАО ГУ МВД России по городу Москве генерал-майор полиции Константин Строганов, префект Северо-Восточного административного округа Алексей Беляев, представители окружных управлений ФСБ России, МЧС России, Прокуратуры СВАО города Москвы, СУ по СВАО ГСУ СК РФ по городу Москве, руководители служб и подразделений окружного Управления, начальники территориальных отделов МВД России по районам СВАО г. Москвы.</w:t>
      </w:r>
    </w:p>
    <w:p>
      <w:pPr>
        <w:pStyle w:val="BodyText"/>
      </w:pPr>
      <w:r>
        <w:t xml:space="preserve">В начале совещания начальник Константин Строганов и Алексей Беляев провели церемонию награждения отличившихся сотрудников. Особое место среди награждаемых занял житель района Северный - Михаил Тишкин, который в июне 2022 года, благодаря своим решительным действиям помог полицейским задержать грабителя, напавшего на пожилую женщину.</w:t>
      </w:r>
    </w:p>
    <w:p>
      <w:pPr>
        <w:pStyle w:val="BodyText"/>
      </w:pPr>
      <w:r>
        <w:t xml:space="preserve">«Я благодарю Вас за проявленную смелость и неравнодушие к беде других граждан, способствующих задержанию преступника», - поблагодарил Константин Строганов Михаила Тишкина, вручив последнему почётную грамоту и ценный подарок.</w:t>
      </w:r>
    </w:p>
    <w:p>
      <w:pPr>
        <w:pStyle w:val="BodyText"/>
      </w:pPr>
      <w:r>
        <w:t xml:space="preserve">После завершения церемонии награждения, Константин Строганов перешёл к своему докладу, в котором отметил, что в отчетном периоде оперативно-служебная деятельность подразделения была направлена на стабилизацию оперативной обстановки, сокращение количества преступлений, обеспечение правопорядка и общественной безопасности в округе.</w:t>
      </w:r>
    </w:p>
    <w:p>
      <w:pPr>
        <w:pStyle w:val="BodyText"/>
      </w:pPr>
      <w:r>
        <w:t xml:space="preserve">Анализируя результаты работы, Константин Юрьевич также подвёл итоги деятельности по повышению эффективности работы Управления и его территориальных отделов. В завершение доклада начальник поблагодарил присутствующих за участие в работе совещания.</w:t>
      </w:r>
    </w:p>
    <w:p>
      <w:pPr>
        <w:pStyle w:val="BodyText"/>
      </w:pPr>
      <w:r>
        <w:t xml:space="preserve">Префект СВАО Алексей Беляев отметил работу полицейских в первом полугодии 2022 года. Особое внимание было уделено внушительным результатам деятельности полиции по пресечению и профилактике распространения наркотических средств. Алексей Беляев выразил благодарность представителям Управления за оперативность в работе и усилия, направленные на обеспечение безопасности жителей округа.</w:t>
      </w:r>
    </w:p>
    <w:bookmarkEnd w:id="21"/>
    <w:bookmarkStart w:id="22" w:name="X710ffc90c2a1a23da7951fc92d20ed42eb38ca9"/>
    <w:p>
      <w:pPr>
        <w:pStyle w:val="Heading1"/>
      </w:pPr>
      <w:r>
        <w:rPr>
          <w:iCs/>
          <w:i/>
        </w:rPr>
        <w:t xml:space="preserve">Сотрудники полиции на северо-востоке Москвы изъяли из незаконного оборота наркотическое средство</w:t>
      </w:r>
    </w:p>
    <w:p>
      <w:pPr>
        <w:pStyle w:val="FirstParagraph"/>
      </w:pPr>
      <w:r>
        <w:rPr>
          <w:iCs/>
          <w:i/>
        </w:rPr>
        <w:t xml:space="preserve"> «Оперуполномоченные отдела по контролю за оборотом наркотиков УВД по СВАО ГУ МВД России по г. Москве совместно с сотрудниками ГУНК МВД России изъяли из незаконного оборота наркотическое средство»,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Полицейским поступила информация о том, что 31-летняя жительница Московской области может быть причастна к распространению наркотических средств на территории столицы. В результате оперативно-розыскных мероприятий сотрудники полиции на территории района Бибирево задержали данную гражданку. В ходе личного досмотра у нее в сумке были обнаружены свертки с веществом неизвестного происхождения. Также сотрудники обнаружили тайник-закладку, которую успела сделать злоумышленница.</w:t>
      </w:r>
    </w:p>
    <w:p>
      <w:pPr>
        <w:pStyle w:val="BodyText"/>
      </w:pPr>
      <w:r>
        <w:t xml:space="preserve">В этом же районе был задержан 48-летний мужчина, который приобрел данное вещество. Получив координаты тайника, он отправился по адресу и забрал закладку, после чего был задержан полицейскими.</w:t>
      </w:r>
    </w:p>
    <w:p>
      <w:pPr>
        <w:pStyle w:val="BodyText"/>
      </w:pPr>
      <w:r>
        <w:t xml:space="preserve">У обоих злоумышленников в общей сложности изъяли 99 свертков. Согласно проведенному исследованию части изъятого, массой более 100 граммов, материал содержит в своем составе производное N-метилэфедрона.</w:t>
      </w:r>
    </w:p>
    <w:p>
      <w:pPr>
        <w:pStyle w:val="BodyText"/>
      </w:pPr>
      <w:r>
        <w:t xml:space="preserve">При проведении обыска по месту жительства гражданки обнаружен и изъят контейнер с остатками неизвестного вещества, пакеты, лента-скотч, магниты и электронные весы. Изъятое направлено на экспертизу.</w:t>
      </w:r>
    </w:p>
    <w:p>
      <w:pPr>
        <w:pStyle w:val="BodyText"/>
      </w:pPr>
      <w:r>
        <w:t xml:space="preserve">Следствием ОМВД России по району Бибирево г. Москвы в отношении женщины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Подозреваемая заключена под стражу.</w:t>
      </w:r>
    </w:p>
    <w:p>
      <w:pPr>
        <w:pStyle w:val="BodyText"/>
      </w:pPr>
      <w:r>
        <w:t xml:space="preserve">Следствием этого же района в отношении мужчины возбуждено уголовное дело по признакам преступления, предусмотренного частью 2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 в крупном размере». В отношении подозреваемого избрана мера пресечения в виде подписки о невыезде и надлежащем поведении.</w:t>
      </w:r>
    </w:p>
    <w:bookmarkEnd w:id="22"/>
    <w:bookmarkStart w:id="23" w:name="Xff5ddb631bbef0202c3e6eccddedc238489df1e"/>
    <w:p>
      <w:pPr>
        <w:pStyle w:val="Heading1"/>
      </w:pPr>
      <w:r>
        <w:rPr>
          <w:iCs/>
          <w:i/>
        </w:rPr>
        <w:t xml:space="preserve">В УВД по СВАО состоялся прием жителей сотрудниками полиции и Общественного совета</w:t>
      </w:r>
    </w:p>
    <w:p>
      <w:pPr>
        <w:pStyle w:val="FirstParagraph"/>
      </w:pPr>
      <w:r>
        <w:t xml:space="preserve">Начальник УВД по СВАО ГУ МВД России по г. Москве генерал-майор полиции Константин Строганов провел личный прием граждан совместно с представителем Общественного Совета Управления Константином Кузнецовым.</w:t>
      </w:r>
    </w:p>
    <w:p>
      <w:pPr>
        <w:pStyle w:val="BodyText"/>
      </w:pPr>
      <w:r>
        <w:t xml:space="preserve">С 11 июля 2022 года такая форма взаимодействия руководства полиции с населением вновь возобновлена. Сегодня на прием к руководителю  УВД по СВАО ГУ МВД России по г. Москве обратились</w:t>
      </w:r>
      <w:r>
        <w:t xml:space="preserve"> </w:t>
      </w:r>
      <w:r>
        <w:rPr>
          <w:iCs/>
          <w:i/>
        </w:rPr>
        <w:t xml:space="preserve">6 человек</w:t>
      </w:r>
      <w:r>
        <w:t xml:space="preserve"> </w:t>
      </w:r>
      <w:r>
        <w:t xml:space="preserve">по различным вопросам, все граждане получили исчерпывающие ответы, ни одно обращение не осталось без внимания.</w:t>
      </w:r>
    </w:p>
    <w:p>
      <w:pPr>
        <w:pStyle w:val="BodyText"/>
      </w:pPr>
      <w:r>
        <w:t xml:space="preserve">Поступившая информация зарегистрирована в установленном порядке и поставлена на контроль руководителям служб по направлениям деятельности.</w:t>
      </w:r>
    </w:p>
    <w:p>
      <w:pPr>
        <w:pStyle w:val="BodyText"/>
      </w:pPr>
      <w:r>
        <w:t xml:space="preserve"> </w:t>
      </w:r>
    </w:p>
    <w:bookmarkEnd w:id="23"/>
    <w:bookmarkStart w:id="24" w:name="X9131fe31dd298cf3db58e9598e14d98f28935dc"/>
    <w:p>
      <w:pPr>
        <w:pStyle w:val="Heading1"/>
      </w:pPr>
      <w:r>
        <w:rPr>
          <w:iCs/>
          <w:i/>
        </w:rPr>
        <w:t xml:space="preserve">Столичные полицейские задержали подозреваемого в покушении на сбыт наркотического средства в особо крупном размере</w:t>
      </w:r>
    </w:p>
    <w:p>
      <w:pPr>
        <w:pStyle w:val="FirstParagraph"/>
      </w:pPr>
      <w:r>
        <w:rPr>
          <w:iCs/>
          <w:i/>
        </w:rPr>
        <w:t xml:space="preserve"> «Сотрудники Отдела по контролю за оборотом наркотиков УВД по СВАО задержали жителя столицы по подозрению в покушении на сбыт наркотического средства – мефедрона», – сообщила заместитель начальника пресс-службы ГУ МВД России по г. Москве Екатерина Гузь.</w:t>
      </w:r>
    </w:p>
    <w:p>
      <w:pPr>
        <w:pStyle w:val="BodyText"/>
      </w:pPr>
      <w:r>
        <w:t xml:space="preserve">Предварительно установлено, что злоумышленник приобрел у неизвестного лица крупную партию наркотического средства с целью последующего сбыта на территории столичного региона.</w:t>
      </w:r>
    </w:p>
    <w:p>
      <w:pPr>
        <w:pStyle w:val="BodyText"/>
      </w:pPr>
      <w:r>
        <w:t xml:space="preserve">В результате комплекса оперативно-розыскных мероприятий сотрудники полиции задержали 22-летнего подозреваемого на Свободном проспекте. При личном досмотре в его рюкзаке полицейские обнаружили и изъяли 10 больших свертков с находящимся внутри веществом неизвестного происхождения, общей массой свыше 2,5 килограммов.</w:t>
      </w:r>
    </w:p>
    <w:p>
      <w:pPr>
        <w:pStyle w:val="BodyText"/>
      </w:pPr>
      <w:r>
        <w:t xml:space="preserve">Проведенным исследованием части изъятого установлено, что материал в свертках содержит в своем составе наркотическое средство – мефедрон.</w:t>
      </w:r>
    </w:p>
    <w:p>
      <w:pPr>
        <w:pStyle w:val="BodyText"/>
      </w:pPr>
      <w:r>
        <w:t xml:space="preserve">В результате проведенного обыска по месту жительства задержанного полицейские обнаружили и изъяли весы, изоленту и фасовочные пакеты.</w:t>
      </w:r>
    </w:p>
    <w:p>
      <w:pPr>
        <w:pStyle w:val="BodyText"/>
      </w:pPr>
      <w:r>
        <w:t xml:space="preserve">Следствием УВД по ВАО ГУ МВД России по г. Москве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5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Санкции части 5 данной статьи предусматривают наказание в виде лишения свободы на срок от пятнадцати до двадцати лет либо пожизненного лишения свободы.</w:t>
      </w:r>
    </w:p>
    <w:bookmarkEnd w:id="24"/>
    <w:bookmarkStart w:id="25" w:name="section"/>
    <w:p>
      <w:pPr>
        <w:pStyle w:val="Heading1"/>
      </w:pPr>
      <w:r>
        <w:t xml:space="preserve"> </w:t>
      </w:r>
    </w:p>
    <w:bookmarkEnd w:id="25"/>
    <w:bookmarkStart w:id="26" w:name="X1fe6f48e5aa488563b1d0f7868c8267f50c8c54"/>
    <w:p>
      <w:pPr>
        <w:pStyle w:val="Heading1"/>
      </w:pPr>
      <w:r>
        <w:rPr>
          <w:iCs/>
          <w:i/>
        </w:rPr>
        <w:t xml:space="preserve">В СВАО прошло профилактическое мероприятие</w:t>
      </w:r>
    </w:p>
    <w:p>
      <w:pPr>
        <w:pStyle w:val="FirstParagraph"/>
      </w:pPr>
      <w:r>
        <w:rPr>
          <w:iCs/>
          <w:i/>
        </w:rPr>
        <w:t xml:space="preserve">В рамках акции «Безопасный велосипед» сотрудники ГИБДД УВД по СВАО ГУ МВД России по г. Москве провели профилактическое мероприятие на территории округа.</w:t>
      </w:r>
    </w:p>
    <w:p>
      <w:pPr>
        <w:pStyle w:val="BodyText"/>
      </w:pPr>
      <w:r>
        <w:t xml:space="preserve">Полицейские встретились с ребятами и их родителями в пункте прокатов велосипедов на ВДНХ, где рассказали им о правилах безопасности при катании на велосипедах и других средствах индивидуальной мобильности. Участники узнали о правилах безопасного поведения на улицах, во дворах и на дорогах города. Инспекторы напомнили о необходимости применения защитной экипировки при езде, а также светоотражающих элементов при путешествии в темное время суток и в условиях недостаточной видимости.</w:t>
      </w:r>
    </w:p>
    <w:p>
      <w:pPr>
        <w:pStyle w:val="BodyText"/>
      </w:pPr>
      <w:r>
        <w:t xml:space="preserve">Юным участникам дорожного движения сотрудники полиции вручили памятки с рекомендациями по дорожной безопасности. </w:t>
      </w:r>
    </w:p>
    <w:p>
      <w:pPr>
        <w:pStyle w:val="BodyText"/>
      </w:pPr>
      <w:r>
        <w:t xml:space="preserve"> </w:t>
      </w:r>
    </w:p>
    <w:bookmarkEnd w:id="26"/>
    <w:bookmarkStart w:id="27" w:name="Xa5f9839ef63a1438ee310d7ddcca84f011fbd88"/>
    <w:p>
      <w:pPr>
        <w:pStyle w:val="Heading1"/>
      </w:pPr>
      <w:r>
        <w:rPr>
          <w:iCs/>
          <w:i/>
        </w:rPr>
        <w:t xml:space="preserve">Сотрудники полиции пресекли незаконное производство прекурсоров психотропного вещества</w:t>
      </w:r>
    </w:p>
    <w:p>
      <w:pPr>
        <w:pStyle w:val="FirstParagraph"/>
      </w:pPr>
      <w:r>
        <w:rPr>
          <w:iCs/>
          <w:i/>
        </w:rPr>
        <w:t xml:space="preserve"> «Оперуполномоченные отдела по контролю за оборотом наркотиков УВД по СВАО ГУ МВД России по г. Москве совместно с сотрудниками УНК ГУ МВД России по г. Москве задержали подозреваемого в незаконном производстве прекурсоров психотропного вещества»,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ходе оперативно-розыскных мероприятий полицейскими задержан 38–летний житель столицы, подозреваемый в незаконном производстве и сбыте прекурсоров психотропного вещества. Подпольное производство, организованное им, функционировало в квартире одного из домов на Проспекте 60-летия Октября. В результате обследования помещения полицейские изъяли два ведра с неизвестным веществом, общей массой более двух килограммов. Кроме того, обнаружены и изъяты колбы, электронные весы и другие предметы, предположительно используемые при производстве веществ. Фактически проживал мужчина по другому адресу.</w:t>
      </w:r>
    </w:p>
    <w:p>
      <w:pPr>
        <w:pStyle w:val="BodyText"/>
      </w:pPr>
      <w:r>
        <w:t xml:space="preserve">Согласно исследованию, вещества, находящиеся в ведрах, содержат в своем составе прекурсор - 1-фенил-2-нитропропен.</w:t>
      </w:r>
    </w:p>
    <w:p>
      <w:pPr>
        <w:pStyle w:val="BodyText"/>
      </w:pPr>
      <w:r>
        <w:t xml:space="preserve">При досмотре автомобиля злоумышленника сотрудниками полиции обнаружены две емкости с веществом, общей массой более одного килограмма. Проведенное исследование показало, что представленные вещества также содержат в своем составе прекурсор - 1-фенил-2-нитропропен.</w:t>
      </w:r>
    </w:p>
    <w:p>
      <w:pPr>
        <w:pStyle w:val="BodyText"/>
      </w:pPr>
      <w:r>
        <w:t xml:space="preserve">Предварительно установлено, что мужчина приобрел прекурсоры для изготовления запрещенных веществ и их дальнейшего сбыта.</w:t>
      </w:r>
    </w:p>
    <w:p>
      <w:pPr>
        <w:pStyle w:val="BodyText"/>
      </w:pPr>
      <w:r>
        <w:t xml:space="preserve">По данному факту следствием ОМВД России по Академическому району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2 статьи 228.4 УК РФ «Незаконные производство, сбыт или пересылка прекурсоров наркотических средств или психотропных веществ, а также незаконные сбыт или пересылка растений, содержащих прекурсоры наркотических средств или психотропных веществ, либо их частей, содержащих прекурсоры наркотических средств или психотропных веществ».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 </w:t>
      </w:r>
    </w:p>
    <w:bookmarkEnd w:id="27"/>
    <w:bookmarkStart w:id="28" w:name="X642bbeec556f488188f1d9905f3f896c1f2f658"/>
    <w:p>
      <w:pPr>
        <w:pStyle w:val="Heading1"/>
      </w:pPr>
      <w:r>
        <w:rPr>
          <w:iCs/>
          <w:i/>
        </w:rPr>
        <w:t xml:space="preserve">В Ярославском районе полицейские задержали подозреваемого в краже</w:t>
      </w:r>
    </w:p>
    <w:p>
      <w:pPr>
        <w:pStyle w:val="FirstParagraph"/>
      </w:pPr>
      <w:r>
        <w:rPr>
          <w:iCs/>
          <w:i/>
        </w:rPr>
        <w:t xml:space="preserve">Сотрудники патрульно-постовой службы полиции ОМВД России по Ярославскому району г. Москвы задержали подозреваемого в краже мобильного телефона.</w:t>
      </w:r>
    </w:p>
    <w:p>
      <w:pPr>
        <w:pStyle w:val="BodyText"/>
      </w:pPr>
      <w:r>
        <w:t xml:space="preserve">В полицию поступило обращение от 18-летней москвички. Она сообщила, что в торговом центре наЯрославском шоссе неизвестный похитил принадлежащий ей мобильный телефон. Материальный ущерб составил 30 тысяч рублей.</w:t>
      </w:r>
    </w:p>
    <w:p>
      <w:pPr>
        <w:pStyle w:val="BodyText"/>
      </w:pPr>
      <w:r>
        <w:t xml:space="preserve">В результате проверочных мероприятий сотрудники полиции установили и задержали подозреваемого на Лосевской улице. Им оказался 56-летний местный житель, который полностью изобличен в содеянном. Установлено, что злоумышленник, находясь в помещении торгового центра, заметил оставленный на лавке мобильный телефон и воспользовался удобным моментом. Забрав телефон себе, мужчина скрылся. Похищенное изъято.</w:t>
      </w:r>
    </w:p>
    <w:p>
      <w:pPr>
        <w:pStyle w:val="BodyText"/>
      </w:pPr>
      <w:r>
        <w:t xml:space="preserve">По данному факту следствием ОМВД России по Ярославскому району возбуждено уголовное дело по признакам преступления, предусмотренного частью 2 статьи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 </w:t>
      </w:r>
    </w:p>
    <w:bookmarkEnd w:id="28"/>
    <w:bookmarkStart w:id="29" w:name="Xb59e15c1a8c6582dbf279fd84929d89f371922d"/>
    <w:p>
      <w:pPr>
        <w:pStyle w:val="Heading1"/>
      </w:pPr>
      <w:r>
        <w:rPr>
          <w:iCs/>
          <w:i/>
        </w:rPr>
        <w:t xml:space="preserve">Сотрудники ГИБДД СВАО провели профилактическое мероприятие</w:t>
      </w:r>
    </w:p>
    <w:p>
      <w:pPr>
        <w:pStyle w:val="FirstParagraph"/>
      </w:pPr>
      <w:r>
        <w:t xml:space="preserve">Сотрудники столичной Госавтоинспекции СВАО напомнили юным любителям самокатов о дорожной безопасности в районе Отрадное на территории скейт-площадки. С собравшимися провели беседу о правилах безопасности при передвижении на средствах индивидуальной мобильности. Юным пешеходам рассказали об очень важном правиле - при переходе проезжей части обязательно необходимо спешиваться со своего средства передвижения и везти его рядом с собой. Сотрудники полиции рекомендовали приобрести средства пассивной защиты для безопасного передвижения на самокатах.</w:t>
      </w:r>
    </w:p>
    <w:p>
      <w:pPr>
        <w:pStyle w:val="BodyText"/>
      </w:pPr>
      <w:r>
        <w:t xml:space="preserve">Всем участникам акции вручили тематические памятки. Также полицейские разместили информационные таблички c рекомендациями для водителей на дверных ручках припаркованных автомобилей и провели профилактическую беседу с водителями автомашин во дворах.</w:t>
      </w:r>
    </w:p>
    <w:p>
      <w:pPr>
        <w:pStyle w:val="BodyText"/>
      </w:pPr>
      <w:r>
        <w:t xml:space="preserve"> </w:t>
      </w:r>
    </w:p>
    <w:bookmarkEnd w:id="29"/>
    <w:bookmarkStart w:id="32" w:name="Xfbc3e50589759b1aecfc3776b2c95017542d33d"/>
    <w:p>
      <w:pPr>
        <w:pStyle w:val="Heading1"/>
      </w:pPr>
      <w:r>
        <w:rPr>
          <w:iCs/>
          <w:i/>
        </w:rPr>
        <w:t xml:space="preserve">Сотрудниками полиции СВАО задержан подозреваемый в мошенничестве</w:t>
      </w:r>
    </w:p>
    <w:p>
      <w:pPr>
        <w:pStyle w:val="FirstParagraph"/>
      </w:pPr>
      <w:r>
        <w:rPr>
          <w:iCs/>
          <w:i/>
        </w:rPr>
        <w:t xml:space="preserve">Оперуполномоченными уголовного розыска Отдела МВД России по Бутырскому району г. Москвы совместно с сотрудниками ОЭБиПК УВД по СВАО задержан подозреваемый в мошенничестве.</w:t>
      </w:r>
    </w:p>
    <w:p>
      <w:pPr>
        <w:pStyle w:val="BodyText"/>
      </w:pPr>
      <w:r>
        <w:t xml:space="preserve">В территориальный отдел полиции с заявлением о мошенничестве обратился представитель одной из компаний.</w:t>
      </w:r>
    </w:p>
    <w:p>
      <w:pPr>
        <w:pStyle w:val="BodyText"/>
      </w:pPr>
      <w:r>
        <w:t xml:space="preserve">Предварительно установлено, что организация заявителя сдала в аренду по договорам дорогостоящие вещи известных брендов мужчине на определенный срок. По истечении установленного времени вещи он не вернул. Материальный ущерб, причиненный организации, составил более 1 миллиона рублей.</w:t>
      </w:r>
    </w:p>
    <w:p>
      <w:pPr>
        <w:pStyle w:val="BodyText"/>
      </w:pPr>
      <w:r>
        <w:t xml:space="preserve">В результате проведенных оперативно-розыскных мероприятий сотрудники полиции задержали подозреваемого. Им оказался 20-летний житель столицы.</w:t>
      </w:r>
    </w:p>
    <w:p>
      <w:pPr>
        <w:pStyle w:val="BodyText"/>
      </w:pPr>
      <w:r>
        <w:t xml:space="preserve">Выяснилось, что арендатор вещей представился фотографом и сообщил представителю организации, что вещи необходимы ему для фотосессии. Заключив договоры аренды, мужчина забрал вещи, после чего их сбыл.</w:t>
      </w:r>
    </w:p>
    <w:p>
      <w:pPr>
        <w:pStyle w:val="BodyText"/>
      </w:pPr>
      <w:r>
        <w:t xml:space="preserve">По данному факту следствием ОМВД России по Бутырскому району возбуждено уголовное дело по признакам преступления, предусмотренного частью 4 статьи 159 УК РФ «Мошенничество».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http://yaroslavsky.mos.ru/fms/information-of-uvd-po-svao/detail/10958222.html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yaroslavsky.mos.ru" TargetMode="External" /><Relationship Type="http://schemas.openxmlformats.org/officeDocument/2006/relationships/hyperlink" Id="rId30" Target="http://yaroslavsky.mos.ru/fms/information-of-uvd-po-svao/detail/109582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yaroslavsky.mos.ru" TargetMode="External" /><Relationship Type="http://schemas.openxmlformats.org/officeDocument/2006/relationships/hyperlink" Id="rId30" Target="http://yaroslavsky.mos.ru/fms/information-of-uvd-po-svao/detail/109582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2024-11-19T19:59:54Z</dcterms:created>
  <dcterms:modified xsi:type="dcterms:W3CDTF">2024-11-19T19:59:54Z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